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本溪市“庆祝中华人民共和国成立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75周年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”</w:t>
      </w:r>
    </w:p>
    <w:p>
      <w:pPr>
        <w:spacing w:line="72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公益惠民演出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节目单</w:t>
      </w:r>
    </w:p>
    <w:bookmarkEnd w:id="0"/>
    <w:p>
      <w:pPr>
        <w:spacing w:line="600" w:lineRule="auto"/>
        <w:rPr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一、开场舞蹈《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好运全都来</w:t>
      </w:r>
      <w:r>
        <w:rPr>
          <w:rFonts w:hint="eastAsia" w:asciiTheme="minorEastAsia" w:hAnsiTheme="minorEastAsia"/>
          <w:sz w:val="28"/>
          <w:szCs w:val="28"/>
        </w:rPr>
        <w:t>》</w:t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/>
          <w:sz w:val="28"/>
          <w:szCs w:val="28"/>
        </w:rPr>
        <w:t>表  演：本溪歌舞剧院舞蹈队</w:t>
      </w:r>
    </w:p>
    <w:p>
      <w:pPr>
        <w:spacing w:line="6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二、女声独唱《</w:t>
      </w:r>
      <w:r>
        <w:rPr>
          <w:rFonts w:hint="eastAsia"/>
          <w:sz w:val="28"/>
          <w:szCs w:val="28"/>
          <w:lang w:val="en-US" w:eastAsia="zh-CN"/>
        </w:rPr>
        <w:t>阔步新时代</w:t>
      </w:r>
      <w:r>
        <w:rPr>
          <w:rFonts w:hint="eastAsia"/>
          <w:sz w:val="28"/>
          <w:szCs w:val="28"/>
        </w:rPr>
        <w:t>》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演  唱：刘贺楠</w:t>
      </w:r>
    </w:p>
    <w:p>
      <w:pPr>
        <w:spacing w:line="6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三、男女二重唱《向往》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演  唱：刘贺楠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邢志昂</w:t>
      </w:r>
    </w:p>
    <w:p>
      <w:pPr>
        <w:spacing w:line="6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四、</w:t>
      </w:r>
      <w:r>
        <w:rPr>
          <w:rFonts w:hint="eastAsia"/>
          <w:sz w:val="28"/>
          <w:szCs w:val="28"/>
          <w:lang w:val="en-US" w:eastAsia="zh-CN"/>
        </w:rPr>
        <w:t>舞蹈</w:t>
      </w:r>
      <w:r>
        <w:rPr>
          <w:rFonts w:hint="eastAsia"/>
          <w:sz w:val="28"/>
          <w:szCs w:val="28"/>
        </w:rPr>
        <w:t>《</w:t>
      </w:r>
      <w:r>
        <w:rPr>
          <w:rFonts w:hint="eastAsia"/>
          <w:sz w:val="28"/>
          <w:szCs w:val="28"/>
          <w:lang w:val="en-US" w:eastAsia="zh-CN"/>
        </w:rPr>
        <w:t>簪花引</w:t>
      </w:r>
      <w:r>
        <w:rPr>
          <w:rFonts w:hint="eastAsia"/>
          <w:sz w:val="28"/>
          <w:szCs w:val="28"/>
        </w:rPr>
        <w:t>》</w:t>
      </w:r>
      <w:r>
        <w:rPr>
          <w:rFonts w:hint="eastAsia"/>
          <w:sz w:val="28"/>
          <w:szCs w:val="28"/>
          <w:lang w:val="en-US" w:eastAsia="zh-CN"/>
        </w:rPr>
        <w:t xml:space="preserve">               </w:t>
      </w:r>
      <w:r>
        <w:rPr>
          <w:rFonts w:hint="eastAsia"/>
          <w:sz w:val="28"/>
          <w:szCs w:val="28"/>
        </w:rPr>
        <w:t>表  演：本溪歌舞剧院舞蹈队</w:t>
      </w:r>
    </w:p>
    <w:p>
      <w:pPr>
        <w:spacing w:line="600" w:lineRule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五、</w:t>
      </w:r>
      <w:r>
        <w:rPr>
          <w:rFonts w:hint="eastAsia"/>
          <w:sz w:val="28"/>
          <w:szCs w:val="28"/>
          <w:lang w:val="en-US" w:eastAsia="zh-CN"/>
        </w:rPr>
        <w:t>女</w:t>
      </w:r>
      <w:r>
        <w:rPr>
          <w:rFonts w:hint="eastAsia"/>
          <w:sz w:val="28"/>
          <w:szCs w:val="28"/>
        </w:rPr>
        <w:t>声独唱《</w:t>
      </w:r>
      <w:r>
        <w:rPr>
          <w:rFonts w:hint="eastAsia"/>
          <w:sz w:val="28"/>
          <w:szCs w:val="28"/>
          <w:lang w:val="en-US" w:eastAsia="zh-CN"/>
        </w:rPr>
        <w:t>爱如潮水</w:t>
      </w:r>
      <w:r>
        <w:rPr>
          <w:rFonts w:hint="eastAsia"/>
          <w:sz w:val="28"/>
          <w:szCs w:val="28"/>
        </w:rPr>
        <w:t>》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演  唱：</w:t>
      </w:r>
      <w:r>
        <w:rPr>
          <w:rFonts w:hint="eastAsia"/>
          <w:sz w:val="28"/>
          <w:szCs w:val="28"/>
          <w:lang w:val="en-US" w:eastAsia="zh-CN"/>
        </w:rPr>
        <w:t>张维</w:t>
      </w:r>
    </w:p>
    <w:p>
      <w:pPr>
        <w:spacing w:line="600" w:lineRule="auto"/>
        <w:ind w:left="420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伴  舞：本溪歌舞剧院舞蹈队</w:t>
      </w:r>
    </w:p>
    <w:p>
      <w:pPr>
        <w:numPr>
          <w:ilvl w:val="0"/>
          <w:numId w:val="1"/>
        </w:numPr>
        <w:spacing w:line="600" w:lineRule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京剧选段</w:t>
      </w:r>
      <w:r>
        <w:rPr>
          <w:rFonts w:hint="eastAsia"/>
          <w:sz w:val="28"/>
          <w:szCs w:val="28"/>
        </w:rPr>
        <w:t>《</w:t>
      </w:r>
      <w:r>
        <w:rPr>
          <w:rFonts w:hint="eastAsia"/>
          <w:sz w:val="28"/>
          <w:szCs w:val="28"/>
          <w:lang w:val="en-US" w:eastAsia="zh-CN"/>
        </w:rPr>
        <w:t>打虎上山</w:t>
      </w:r>
      <w:r>
        <w:rPr>
          <w:rFonts w:hint="eastAsia"/>
          <w:sz w:val="28"/>
          <w:szCs w:val="28"/>
        </w:rPr>
        <w:t>》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>表  演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val="en-US" w:eastAsia="zh-CN"/>
        </w:rPr>
        <w:t>石金生</w:t>
      </w:r>
    </w:p>
    <w:p>
      <w:pPr>
        <w:numPr>
          <w:ilvl w:val="0"/>
          <w:numId w:val="1"/>
        </w:numPr>
        <w:spacing w:line="600" w:lineRule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男</w:t>
      </w:r>
      <w:r>
        <w:rPr>
          <w:rFonts w:hint="eastAsia"/>
          <w:sz w:val="28"/>
          <w:szCs w:val="28"/>
        </w:rPr>
        <w:t>声独唱《</w:t>
      </w:r>
      <w:r>
        <w:rPr>
          <w:rFonts w:hint="eastAsia"/>
          <w:sz w:val="28"/>
          <w:szCs w:val="28"/>
          <w:lang w:val="en-US" w:eastAsia="zh-CN"/>
        </w:rPr>
        <w:t>上春山</w:t>
      </w:r>
      <w:r>
        <w:rPr>
          <w:rFonts w:hint="eastAsia"/>
          <w:sz w:val="28"/>
          <w:szCs w:val="28"/>
        </w:rPr>
        <w:t>》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>演  唱：</w:t>
      </w:r>
      <w:r>
        <w:rPr>
          <w:rFonts w:hint="eastAsia"/>
          <w:sz w:val="28"/>
          <w:szCs w:val="28"/>
          <w:lang w:val="en-US" w:eastAsia="zh-CN"/>
        </w:rPr>
        <w:t>林钟山</w:t>
      </w:r>
    </w:p>
    <w:p>
      <w:pPr>
        <w:spacing w:line="6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八、</w:t>
      </w:r>
      <w:r>
        <w:rPr>
          <w:rFonts w:hint="eastAsia"/>
          <w:sz w:val="28"/>
          <w:szCs w:val="28"/>
          <w:lang w:val="en-US" w:eastAsia="zh-CN"/>
        </w:rPr>
        <w:t>舞蹈</w:t>
      </w:r>
      <w:r>
        <w:rPr>
          <w:rFonts w:hint="eastAsia"/>
          <w:sz w:val="28"/>
          <w:szCs w:val="28"/>
        </w:rPr>
        <w:t>《</w:t>
      </w:r>
      <w:r>
        <w:rPr>
          <w:rFonts w:hint="eastAsia"/>
          <w:sz w:val="28"/>
          <w:szCs w:val="28"/>
          <w:lang w:val="en-US" w:eastAsia="zh-CN"/>
        </w:rPr>
        <w:t>玛尼情歌</w:t>
      </w:r>
      <w:r>
        <w:rPr>
          <w:rFonts w:hint="eastAsia"/>
          <w:sz w:val="28"/>
          <w:szCs w:val="28"/>
        </w:rPr>
        <w:t>》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表  演：本溪歌舞剧院舞蹈队</w:t>
      </w:r>
    </w:p>
    <w:p>
      <w:pPr>
        <w:spacing w:line="600" w:lineRule="auto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九、</w:t>
      </w:r>
      <w:r>
        <w:rPr>
          <w:rFonts w:hint="eastAsia"/>
          <w:sz w:val="28"/>
          <w:szCs w:val="28"/>
          <w:lang w:val="en-US" w:eastAsia="zh-CN"/>
        </w:rPr>
        <w:t>男</w:t>
      </w:r>
      <w:r>
        <w:rPr>
          <w:rFonts w:hint="eastAsia"/>
          <w:sz w:val="28"/>
          <w:szCs w:val="28"/>
        </w:rPr>
        <w:t>声独唱《</w:t>
      </w:r>
      <w:r>
        <w:rPr>
          <w:rFonts w:hint="eastAsia"/>
          <w:sz w:val="28"/>
          <w:szCs w:val="28"/>
          <w:lang w:val="en-US" w:eastAsia="zh-CN"/>
        </w:rPr>
        <w:t>无名的人</w:t>
      </w:r>
      <w:r>
        <w:rPr>
          <w:rFonts w:hint="eastAsia"/>
          <w:sz w:val="28"/>
          <w:szCs w:val="28"/>
        </w:rPr>
        <w:t xml:space="preserve">》    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演  唱：王</w:t>
      </w:r>
      <w:r>
        <w:rPr>
          <w:rFonts w:hint="eastAsia"/>
          <w:sz w:val="28"/>
          <w:szCs w:val="28"/>
          <w:lang w:val="en-US" w:eastAsia="zh-CN"/>
        </w:rPr>
        <w:t>群</w:t>
      </w:r>
    </w:p>
    <w:p>
      <w:pPr>
        <w:spacing w:line="6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十、</w:t>
      </w:r>
      <w:r>
        <w:rPr>
          <w:rFonts w:hint="eastAsia"/>
          <w:sz w:val="28"/>
          <w:szCs w:val="28"/>
          <w:lang w:val="en-US" w:eastAsia="zh-CN"/>
        </w:rPr>
        <w:t>女</w:t>
      </w:r>
      <w:r>
        <w:rPr>
          <w:rFonts w:hint="eastAsia"/>
          <w:sz w:val="28"/>
          <w:szCs w:val="28"/>
        </w:rPr>
        <w:t>声独唱《</w:t>
      </w:r>
      <w:r>
        <w:rPr>
          <w:rFonts w:hint="eastAsia"/>
          <w:sz w:val="28"/>
          <w:szCs w:val="28"/>
          <w:lang w:val="en-US" w:eastAsia="zh-CN"/>
        </w:rPr>
        <w:t>开心的日子</w:t>
      </w:r>
      <w:r>
        <w:rPr>
          <w:rFonts w:hint="eastAsia"/>
          <w:sz w:val="28"/>
          <w:szCs w:val="28"/>
        </w:rPr>
        <w:t>》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演  唱：赵煦</w:t>
      </w:r>
    </w:p>
    <w:p>
      <w:pPr>
        <w:spacing w:line="60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十一、</w:t>
      </w:r>
      <w:r>
        <w:rPr>
          <w:rFonts w:hint="eastAsia"/>
          <w:sz w:val="28"/>
          <w:szCs w:val="28"/>
          <w:lang w:val="en-US" w:eastAsia="zh-CN"/>
        </w:rPr>
        <w:t>四</w:t>
      </w:r>
      <w:r>
        <w:rPr>
          <w:rFonts w:hint="eastAsia"/>
          <w:sz w:val="28"/>
          <w:szCs w:val="28"/>
        </w:rPr>
        <w:t>重唱《</w:t>
      </w:r>
      <w:r>
        <w:rPr>
          <w:rFonts w:hint="eastAsia"/>
          <w:sz w:val="28"/>
          <w:szCs w:val="28"/>
          <w:lang w:val="en-US" w:eastAsia="zh-CN"/>
        </w:rPr>
        <w:t>梦在春天如愿</w:t>
      </w:r>
      <w:r>
        <w:rPr>
          <w:rFonts w:hint="eastAsia"/>
          <w:sz w:val="28"/>
          <w:szCs w:val="28"/>
        </w:rPr>
        <w:t>》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演  唱：赵煦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刘贺楠</w:t>
      </w:r>
    </w:p>
    <w:p>
      <w:pPr>
        <w:spacing w:line="600" w:lineRule="auto"/>
        <w:ind w:firstLine="5880" w:firstLineChars="21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王群 </w:t>
      </w:r>
      <w:r>
        <w:rPr>
          <w:rFonts w:hint="eastAsia"/>
          <w:sz w:val="28"/>
          <w:szCs w:val="28"/>
        </w:rPr>
        <w:t>邢志昂</w:t>
      </w:r>
      <w:r>
        <w:rPr>
          <w:rFonts w:hint="eastAsia"/>
          <w:sz w:val="28"/>
          <w:szCs w:val="28"/>
        </w:rPr>
        <w:tab/>
      </w:r>
    </w:p>
    <w:p>
      <w:pPr>
        <w:spacing w:line="600" w:lineRule="auto"/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15A7A5"/>
    <w:multiLevelType w:val="singleLevel"/>
    <w:tmpl w:val="7515A7A5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mNTViNWIyYTM3NjNiMmU4ZDFjNzcxZGNhYzM1MmEifQ=="/>
  </w:docVars>
  <w:rsids>
    <w:rsidRoot w:val="00125E89"/>
    <w:rsid w:val="000F47C2"/>
    <w:rsid w:val="00100E02"/>
    <w:rsid w:val="00125E89"/>
    <w:rsid w:val="004105AB"/>
    <w:rsid w:val="00464B6F"/>
    <w:rsid w:val="00474F3C"/>
    <w:rsid w:val="008779DD"/>
    <w:rsid w:val="009A11B2"/>
    <w:rsid w:val="00A82322"/>
    <w:rsid w:val="00CF2179"/>
    <w:rsid w:val="07775561"/>
    <w:rsid w:val="07C518F3"/>
    <w:rsid w:val="0ABDC822"/>
    <w:rsid w:val="0EA7374A"/>
    <w:rsid w:val="14D06997"/>
    <w:rsid w:val="160B202D"/>
    <w:rsid w:val="205611A7"/>
    <w:rsid w:val="22702537"/>
    <w:rsid w:val="26842F91"/>
    <w:rsid w:val="2BD63020"/>
    <w:rsid w:val="3C197868"/>
    <w:rsid w:val="3EDA115A"/>
    <w:rsid w:val="3F4756FF"/>
    <w:rsid w:val="3FDF82FB"/>
    <w:rsid w:val="42877054"/>
    <w:rsid w:val="523A12D1"/>
    <w:rsid w:val="5E5E25A1"/>
    <w:rsid w:val="5E7F7923"/>
    <w:rsid w:val="6C8C5FF3"/>
    <w:rsid w:val="6D566D5B"/>
    <w:rsid w:val="71C70D25"/>
    <w:rsid w:val="73AA0A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326</Words>
  <Characters>329</Characters>
  <Lines>3</Lines>
  <Paragraphs>1</Paragraphs>
  <TotalTime>1</TotalTime>
  <ScaleCrop>false</ScaleCrop>
  <LinksUpToDate>false</LinksUpToDate>
  <CharactersWithSpaces>421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2023-05-05T09:12:00Z</dcterms:created>
  <dc:creator>微软用户</dc:creator>
  <cp:lastModifiedBy>user</cp:lastModifiedBy>
  <cp:lastPrinted>2024-06-21T09:39:19Z</cp:lastPrinted>
  <dcterms:modified xsi:type="dcterms:W3CDTF">2024-06-21T09:40:59Z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837D2FB51AB5462EBA6560A796386367_13</vt:lpwstr>
  </property>
</Properties>
</file>